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29" w:rsidRDefault="001A2B29" w:rsidP="001A2B29">
      <w:pPr>
        <w:tabs>
          <w:tab w:val="left" w:pos="709"/>
        </w:tabs>
        <w:rPr>
          <w:rFonts w:ascii="Arial" w:hAnsi="Arial" w:cs="Arial"/>
          <w:b/>
          <w:sz w:val="28"/>
          <w:szCs w:val="28"/>
        </w:rPr>
      </w:pPr>
    </w:p>
    <w:p w:rsidR="00B842B8" w:rsidRPr="002802AC" w:rsidRDefault="00B842B8" w:rsidP="00B842B8">
      <w:pPr>
        <w:tabs>
          <w:tab w:val="left" w:pos="709"/>
        </w:tabs>
        <w:jc w:val="center"/>
        <w:rPr>
          <w:rFonts w:ascii="Arial" w:hAnsi="Arial" w:cs="Arial"/>
          <w:b/>
          <w:sz w:val="28"/>
          <w:szCs w:val="28"/>
        </w:rPr>
      </w:pPr>
      <w:r w:rsidRPr="002802AC">
        <w:rPr>
          <w:rFonts w:ascii="Arial" w:hAnsi="Arial" w:cs="Arial"/>
          <w:b/>
          <w:sz w:val="28"/>
          <w:szCs w:val="28"/>
        </w:rPr>
        <w:t>ÇOCUKLARIN SUÇ İŞLEME NEDENLERİ</w:t>
      </w:r>
    </w:p>
    <w:p w:rsidR="00B842B8" w:rsidRPr="002802AC" w:rsidRDefault="00B842B8" w:rsidP="00B842B8">
      <w:pPr>
        <w:tabs>
          <w:tab w:val="left" w:pos="709"/>
        </w:tabs>
        <w:jc w:val="right"/>
        <w:rPr>
          <w:rFonts w:ascii="Arial" w:hAnsi="Arial" w:cs="Arial"/>
          <w:vertAlign w:val="superscript"/>
        </w:rPr>
      </w:pPr>
      <w:r w:rsidRPr="002802AC">
        <w:rPr>
          <w:rFonts w:ascii="Arial" w:hAnsi="Arial" w:cs="Arial"/>
        </w:rPr>
        <w:t xml:space="preserve">S.Sedat </w:t>
      </w:r>
      <w:proofErr w:type="spellStart"/>
      <w:r w:rsidRPr="002802AC">
        <w:rPr>
          <w:rFonts w:ascii="Arial" w:hAnsi="Arial" w:cs="Arial"/>
        </w:rPr>
        <w:t>Türkeri</w:t>
      </w:r>
      <w:proofErr w:type="spellEnd"/>
      <w:r w:rsidRPr="002802AC">
        <w:rPr>
          <w:rStyle w:val="DipnotBavurusu"/>
          <w:rFonts w:ascii="Arial" w:hAnsi="Arial" w:cs="Arial"/>
        </w:rPr>
        <w:footnoteReference w:id="1"/>
      </w:r>
    </w:p>
    <w:p w:rsidR="00B842B8" w:rsidRPr="003A0FC3" w:rsidRDefault="00B842B8" w:rsidP="00B842B8">
      <w:pPr>
        <w:tabs>
          <w:tab w:val="left" w:pos="709"/>
        </w:tabs>
        <w:jc w:val="both"/>
        <w:rPr>
          <w:rFonts w:ascii="Arial" w:hAnsi="Arial" w:cs="Arial"/>
          <w:b/>
          <w:sz w:val="20"/>
          <w:szCs w:val="20"/>
        </w:rPr>
      </w:pPr>
      <w:r w:rsidRPr="003A0FC3">
        <w:rPr>
          <w:rFonts w:ascii="Arial" w:hAnsi="Arial" w:cs="Arial"/>
          <w:b/>
          <w:sz w:val="20"/>
          <w:szCs w:val="20"/>
        </w:rPr>
        <w:t>GİRİŞ</w:t>
      </w:r>
    </w:p>
    <w:p w:rsidR="00B842B8" w:rsidRDefault="00B842B8" w:rsidP="00B842B8">
      <w:pPr>
        <w:tabs>
          <w:tab w:val="left" w:pos="709"/>
        </w:tabs>
        <w:jc w:val="both"/>
        <w:rPr>
          <w:rFonts w:ascii="Arial" w:hAnsi="Arial" w:cs="Arial"/>
          <w:sz w:val="20"/>
          <w:szCs w:val="20"/>
        </w:rPr>
      </w:pPr>
      <w:r w:rsidRPr="003A0FC3">
        <w:rPr>
          <w:rFonts w:ascii="Arial" w:hAnsi="Arial" w:cs="Arial"/>
          <w:sz w:val="20"/>
          <w:szCs w:val="20"/>
        </w:rPr>
        <w:t>Çocukların suç işleme ne</w:t>
      </w:r>
      <w:r w:rsidR="003F5180">
        <w:rPr>
          <w:rFonts w:ascii="Arial" w:hAnsi="Arial" w:cs="Arial"/>
          <w:sz w:val="20"/>
          <w:szCs w:val="20"/>
        </w:rPr>
        <w:t>denleri farklılaşabilmektedir.</w:t>
      </w:r>
    </w:p>
    <w:p w:rsidR="004B33AA" w:rsidRPr="003A0FC3" w:rsidRDefault="004B33AA" w:rsidP="00B842B8">
      <w:pPr>
        <w:tabs>
          <w:tab w:val="left" w:pos="709"/>
        </w:tabs>
        <w:jc w:val="both"/>
        <w:rPr>
          <w:rFonts w:ascii="Arial" w:hAnsi="Arial" w:cs="Arial"/>
          <w:sz w:val="20"/>
          <w:szCs w:val="20"/>
        </w:rPr>
      </w:pPr>
    </w:p>
    <w:p w:rsidR="00B842B8" w:rsidRPr="003A0FC3" w:rsidRDefault="00B842B8" w:rsidP="00B842B8">
      <w:pPr>
        <w:tabs>
          <w:tab w:val="left" w:pos="709"/>
        </w:tabs>
        <w:jc w:val="both"/>
        <w:rPr>
          <w:rFonts w:ascii="Arial" w:hAnsi="Arial" w:cs="Arial"/>
          <w:b/>
          <w:sz w:val="20"/>
          <w:szCs w:val="20"/>
        </w:rPr>
      </w:pPr>
      <w:r w:rsidRPr="003A0FC3">
        <w:rPr>
          <w:rFonts w:ascii="Arial" w:hAnsi="Arial" w:cs="Arial"/>
          <w:b/>
          <w:sz w:val="20"/>
          <w:szCs w:val="20"/>
        </w:rPr>
        <w:t>AMAÇ</w:t>
      </w:r>
    </w:p>
    <w:p w:rsidR="00B842B8" w:rsidRDefault="00B842B8" w:rsidP="00B842B8">
      <w:pPr>
        <w:tabs>
          <w:tab w:val="left" w:pos="709"/>
        </w:tabs>
        <w:jc w:val="both"/>
        <w:rPr>
          <w:rFonts w:ascii="Arial" w:hAnsi="Arial" w:cs="Arial"/>
          <w:sz w:val="20"/>
          <w:szCs w:val="20"/>
        </w:rPr>
      </w:pPr>
      <w:r w:rsidRPr="003A0FC3">
        <w:rPr>
          <w:rFonts w:ascii="Arial" w:hAnsi="Arial" w:cs="Arial"/>
          <w:sz w:val="20"/>
          <w:szCs w:val="20"/>
        </w:rPr>
        <w:t xml:space="preserve">Bu araştırmanın amacı </w:t>
      </w:r>
      <w:r w:rsidRPr="003A0FC3">
        <w:rPr>
          <w:rFonts w:ascii="Arial" w:hAnsi="Arial" w:cs="Arial"/>
          <w:b/>
          <w:sz w:val="20"/>
          <w:szCs w:val="20"/>
        </w:rPr>
        <w:t>“</w:t>
      </w:r>
      <w:r w:rsidRPr="003A0FC3">
        <w:rPr>
          <w:rFonts w:ascii="Arial" w:hAnsi="Arial" w:cs="Arial"/>
          <w:sz w:val="20"/>
          <w:szCs w:val="20"/>
        </w:rPr>
        <w:t>Çocuk Islahevleri ve Çocuk Cezaevindeki Suçlu Çocukların Suç İşleme Nedenleri Açısından İncelenmesi"dir.</w:t>
      </w:r>
    </w:p>
    <w:p w:rsidR="004B33AA" w:rsidRDefault="004B33AA" w:rsidP="00B842B8">
      <w:pPr>
        <w:tabs>
          <w:tab w:val="left" w:pos="709"/>
        </w:tabs>
        <w:jc w:val="both"/>
        <w:rPr>
          <w:rFonts w:ascii="Arial" w:hAnsi="Arial" w:cs="Arial"/>
          <w:sz w:val="20"/>
          <w:szCs w:val="20"/>
        </w:rPr>
      </w:pPr>
    </w:p>
    <w:p w:rsidR="00B842B8" w:rsidRPr="003A0FC3" w:rsidRDefault="00B842B8" w:rsidP="00B842B8">
      <w:pPr>
        <w:tabs>
          <w:tab w:val="left" w:pos="709"/>
        </w:tabs>
        <w:jc w:val="both"/>
        <w:rPr>
          <w:rFonts w:ascii="Arial" w:hAnsi="Arial" w:cs="Arial"/>
          <w:b/>
          <w:sz w:val="20"/>
          <w:szCs w:val="20"/>
        </w:rPr>
      </w:pPr>
      <w:r w:rsidRPr="003A0FC3">
        <w:rPr>
          <w:rFonts w:ascii="Arial" w:hAnsi="Arial" w:cs="Arial"/>
          <w:b/>
          <w:sz w:val="20"/>
          <w:szCs w:val="20"/>
        </w:rPr>
        <w:t>YÖNTEM</w:t>
      </w:r>
    </w:p>
    <w:p w:rsidR="00B842B8" w:rsidRDefault="00B842B8" w:rsidP="00B842B8">
      <w:pPr>
        <w:tabs>
          <w:tab w:val="left" w:pos="709"/>
        </w:tabs>
        <w:jc w:val="both"/>
        <w:rPr>
          <w:rFonts w:ascii="Arial" w:hAnsi="Arial" w:cs="Arial"/>
          <w:sz w:val="20"/>
          <w:szCs w:val="20"/>
        </w:rPr>
      </w:pPr>
      <w:r w:rsidRPr="003A0FC3">
        <w:rPr>
          <w:rFonts w:ascii="Arial" w:hAnsi="Arial" w:cs="Arial"/>
          <w:sz w:val="20"/>
          <w:szCs w:val="20"/>
        </w:rPr>
        <w:t xml:space="preserve">Bu araştırma çocuk ıslahevleri ile çocuk cezaevinde bulunan çocukların suç işleme nedenleri ile suç işlemelerine ortam hazırlayan bireysel ve çevresel faktörleri çeşitli değişkenlere göre inceleyen betimsel bir çalışmadır. Bu araştırmanın evrenini Ankara, İzmir, Elazığ Çocuk Islahevleri ile Sinop Çocuk Cezaevindeki hükümlü çocuklar oluşturmaktadır.  Uygulamanın yapıldığı tarihte adı geçen kurumlarda bulunan toplam 377 çocuğun </w:t>
      </w:r>
      <w:proofErr w:type="gramStart"/>
      <w:r w:rsidRPr="003A0FC3">
        <w:rPr>
          <w:rFonts w:ascii="Arial" w:hAnsi="Arial" w:cs="Arial"/>
          <w:sz w:val="20"/>
          <w:szCs w:val="20"/>
        </w:rPr>
        <w:t>tümü  araştırma</w:t>
      </w:r>
      <w:proofErr w:type="gramEnd"/>
      <w:r w:rsidRPr="003A0FC3">
        <w:rPr>
          <w:rFonts w:ascii="Arial" w:hAnsi="Arial" w:cs="Arial"/>
          <w:sz w:val="20"/>
          <w:szCs w:val="20"/>
        </w:rPr>
        <w:t xml:space="preserve"> kapsamına alınmıştır. Hükümlü çocukların “aile ve kişisel özellikleri” ile   "infaz </w:t>
      </w:r>
      <w:proofErr w:type="spellStart"/>
      <w:r w:rsidRPr="003A0FC3">
        <w:rPr>
          <w:rFonts w:ascii="Arial" w:hAnsi="Arial" w:cs="Arial"/>
          <w:sz w:val="20"/>
          <w:szCs w:val="20"/>
        </w:rPr>
        <w:t>süreci"ne</w:t>
      </w:r>
      <w:proofErr w:type="spellEnd"/>
      <w:r w:rsidRPr="003A0FC3">
        <w:rPr>
          <w:rFonts w:ascii="Arial" w:hAnsi="Arial" w:cs="Arial"/>
          <w:sz w:val="20"/>
          <w:szCs w:val="20"/>
        </w:rPr>
        <w:t xml:space="preserve"> ilişkin bilgiler görüşme tekniği </w:t>
      </w:r>
      <w:proofErr w:type="gramStart"/>
      <w:r w:rsidRPr="003A0FC3">
        <w:rPr>
          <w:rFonts w:ascii="Arial" w:hAnsi="Arial" w:cs="Arial"/>
          <w:sz w:val="20"/>
          <w:szCs w:val="20"/>
        </w:rPr>
        <w:t>ile,</w:t>
      </w:r>
      <w:proofErr w:type="gramEnd"/>
      <w:r w:rsidRPr="003A0FC3">
        <w:rPr>
          <w:rFonts w:ascii="Arial" w:hAnsi="Arial" w:cs="Arial"/>
          <w:sz w:val="20"/>
          <w:szCs w:val="20"/>
        </w:rPr>
        <w:t xml:space="preserve">  "suça ilişkin özellikleri" ise kurumların çocukların kişisel dosyaları üzerinden yapılan belge taraması ile elde edilmiştir. Araştırma ile elde edilen ham veriler SPSS/PC+4 </w:t>
      </w:r>
      <w:proofErr w:type="gramStart"/>
      <w:r w:rsidRPr="003A0FC3">
        <w:rPr>
          <w:rFonts w:ascii="Arial" w:hAnsi="Arial" w:cs="Arial"/>
          <w:sz w:val="20"/>
          <w:szCs w:val="20"/>
        </w:rPr>
        <w:t>Programına  uygun</w:t>
      </w:r>
      <w:proofErr w:type="gramEnd"/>
      <w:r w:rsidRPr="003A0FC3">
        <w:rPr>
          <w:rFonts w:ascii="Arial" w:hAnsi="Arial" w:cs="Arial"/>
          <w:sz w:val="20"/>
          <w:szCs w:val="20"/>
        </w:rPr>
        <w:t xml:space="preserve"> bir kodlama çizelgesi hazırlanarak  bilgisayara girilmiş, verilerin analizinde  frekans (f) dağılımı,  yüzdelik ve Kay-Kare(X2) tekniği kullanılmıştır. Verilerin </w:t>
      </w:r>
      <w:proofErr w:type="gramStart"/>
      <w:r w:rsidRPr="003A0FC3">
        <w:rPr>
          <w:rFonts w:ascii="Arial" w:hAnsi="Arial" w:cs="Arial"/>
          <w:sz w:val="20"/>
          <w:szCs w:val="20"/>
        </w:rPr>
        <w:t>çözümlenmesinde .05</w:t>
      </w:r>
      <w:proofErr w:type="gramEnd"/>
      <w:r w:rsidRPr="003A0FC3">
        <w:rPr>
          <w:rFonts w:ascii="Arial" w:hAnsi="Arial" w:cs="Arial"/>
          <w:sz w:val="20"/>
          <w:szCs w:val="20"/>
        </w:rPr>
        <w:t xml:space="preserve"> anlamlılık düzeyi benimsenmiştir. Veriler frekanslar ve yüzdeliklerle ifade edilmiş, ayrıca bazı değişkenlerin karşılaştırılması nedeniyle kay kare tekniği kullanılmıştır. </w:t>
      </w:r>
    </w:p>
    <w:p w:rsidR="004B33AA" w:rsidRPr="003A0FC3" w:rsidRDefault="004B33AA" w:rsidP="00B842B8">
      <w:pPr>
        <w:tabs>
          <w:tab w:val="left" w:pos="709"/>
        </w:tabs>
        <w:jc w:val="both"/>
        <w:rPr>
          <w:rFonts w:ascii="Arial" w:hAnsi="Arial" w:cs="Arial"/>
          <w:sz w:val="20"/>
          <w:szCs w:val="20"/>
        </w:rPr>
      </w:pPr>
    </w:p>
    <w:p w:rsidR="00B842B8" w:rsidRPr="003A0FC3" w:rsidRDefault="00B842B8" w:rsidP="00B842B8">
      <w:pPr>
        <w:tabs>
          <w:tab w:val="left" w:pos="709"/>
        </w:tabs>
        <w:jc w:val="both"/>
        <w:rPr>
          <w:rFonts w:ascii="Arial" w:hAnsi="Arial" w:cs="Arial"/>
          <w:b/>
          <w:sz w:val="20"/>
          <w:szCs w:val="20"/>
        </w:rPr>
      </w:pPr>
      <w:r w:rsidRPr="003A0FC3">
        <w:rPr>
          <w:rFonts w:ascii="Arial" w:hAnsi="Arial" w:cs="Arial"/>
          <w:b/>
          <w:sz w:val="20"/>
          <w:szCs w:val="20"/>
        </w:rPr>
        <w:t>BULGULAR VE TARTIŞMA</w:t>
      </w:r>
    </w:p>
    <w:p w:rsidR="00B842B8" w:rsidRDefault="00B842B8" w:rsidP="00B842B8">
      <w:pPr>
        <w:tabs>
          <w:tab w:val="left" w:pos="709"/>
        </w:tabs>
        <w:jc w:val="both"/>
        <w:rPr>
          <w:rFonts w:ascii="Arial" w:hAnsi="Arial" w:cs="Arial"/>
          <w:sz w:val="20"/>
          <w:szCs w:val="20"/>
        </w:rPr>
      </w:pPr>
      <w:r w:rsidRPr="003A0FC3">
        <w:rPr>
          <w:rFonts w:ascii="Arial" w:hAnsi="Arial" w:cs="Arial"/>
          <w:sz w:val="20"/>
          <w:szCs w:val="20"/>
        </w:rPr>
        <w:t>Araştırmada elde edilen bulgulara göre suçlu çocukların çoğunluğu kentsel bölgelerde yaşamaktadır. Çocuklar çok çocuklu,  orta ve daha alt sosyoekonomik düzeydeki ailelerden gelmektedirler. Çözülmüş aile ve aile içi şiddet oranı yüksektir. Çoğunlukla anne ve çocuklar şiddete maruz kalmaktadır. Çocuklara yönelik şiddet çoğunlukla fiziksel istismara kadar uzanmaktadır. Çocuklarda evden-</w:t>
      </w:r>
      <w:proofErr w:type="gramStart"/>
      <w:r w:rsidRPr="003A0FC3">
        <w:rPr>
          <w:rFonts w:ascii="Arial" w:hAnsi="Arial" w:cs="Arial"/>
          <w:sz w:val="20"/>
          <w:szCs w:val="20"/>
        </w:rPr>
        <w:t>okuldan  kaçma</w:t>
      </w:r>
      <w:proofErr w:type="gramEnd"/>
      <w:r w:rsidRPr="003A0FC3">
        <w:rPr>
          <w:rFonts w:ascii="Arial" w:hAnsi="Arial" w:cs="Arial"/>
          <w:sz w:val="20"/>
          <w:szCs w:val="20"/>
        </w:rPr>
        <w:t xml:space="preserve"> davranışına sıklıkla rastlanmaktadır. Aile ve sosyal çevresinde suç işleyen kişilere rastlanmaktadır. Çocukların aile dışında da ihmal ve istismara uğradıkları anlaşılmaktadır. Çoğunluğunun eğitim düzeyi düşük, </w:t>
      </w:r>
      <w:proofErr w:type="gramStart"/>
      <w:r w:rsidRPr="003A0FC3">
        <w:rPr>
          <w:rFonts w:ascii="Arial" w:hAnsi="Arial" w:cs="Arial"/>
          <w:sz w:val="20"/>
          <w:szCs w:val="20"/>
        </w:rPr>
        <w:t>marjinal</w:t>
      </w:r>
      <w:proofErr w:type="gramEnd"/>
      <w:r w:rsidRPr="003A0FC3">
        <w:rPr>
          <w:rFonts w:ascii="Arial" w:hAnsi="Arial" w:cs="Arial"/>
          <w:sz w:val="20"/>
          <w:szCs w:val="20"/>
        </w:rPr>
        <w:t xml:space="preserve"> işlerde çalışmaktadırlar. İşledikleri suçlar arasında ilk sırayı mala karşı suçlar, ikinci sırayı cinsel suçlar, üçüncü sırayı ise şahsa karşı suçlar almaktadır. Suçlu çocukların yaş ortalaması </w:t>
      </w:r>
      <w:proofErr w:type="gramStart"/>
      <w:r w:rsidRPr="003A0FC3">
        <w:rPr>
          <w:rFonts w:ascii="Arial" w:hAnsi="Arial" w:cs="Arial"/>
          <w:sz w:val="20"/>
          <w:szCs w:val="20"/>
        </w:rPr>
        <w:t>15.6'dır</w:t>
      </w:r>
      <w:proofErr w:type="gramEnd"/>
      <w:r w:rsidRPr="003A0FC3">
        <w:rPr>
          <w:rFonts w:ascii="Arial" w:hAnsi="Arial" w:cs="Arial"/>
          <w:sz w:val="20"/>
          <w:szCs w:val="20"/>
        </w:rPr>
        <w:t>. 16 yaşta yığılım görülmektedir. Daha çok kentlerde suç işlemektedirler. Yarıya yakın bir bölümünün suç ortağı vardır. İstatistiksel analizde suç türleri ile suç ortakları arasındaki ilişkiler anlamlı bulunmuştur.</w:t>
      </w:r>
    </w:p>
    <w:p w:rsidR="004B33AA" w:rsidRDefault="004B33AA" w:rsidP="00B842B8">
      <w:pPr>
        <w:tabs>
          <w:tab w:val="left" w:pos="709"/>
        </w:tabs>
        <w:jc w:val="both"/>
        <w:rPr>
          <w:rFonts w:ascii="Arial" w:hAnsi="Arial" w:cs="Arial"/>
          <w:sz w:val="20"/>
          <w:szCs w:val="20"/>
        </w:rPr>
      </w:pPr>
    </w:p>
    <w:p w:rsidR="003A0FC3" w:rsidRPr="003F5180" w:rsidRDefault="003A0FC3" w:rsidP="003A0FC3">
      <w:pPr>
        <w:tabs>
          <w:tab w:val="left" w:pos="709"/>
        </w:tabs>
        <w:jc w:val="both"/>
        <w:rPr>
          <w:rFonts w:ascii="Arial" w:hAnsi="Arial" w:cs="Arial"/>
          <w:b/>
          <w:sz w:val="20"/>
          <w:szCs w:val="20"/>
        </w:rPr>
      </w:pPr>
      <w:r w:rsidRPr="003F5180">
        <w:rPr>
          <w:rFonts w:ascii="Arial" w:hAnsi="Arial" w:cs="Arial"/>
          <w:b/>
          <w:sz w:val="20"/>
          <w:szCs w:val="20"/>
        </w:rPr>
        <w:t xml:space="preserve">ANAHTAR SÖZCÜKLER: </w:t>
      </w:r>
      <w:r w:rsidRPr="003F5180">
        <w:rPr>
          <w:rFonts w:ascii="Arial" w:hAnsi="Arial" w:cs="Arial"/>
          <w:sz w:val="20"/>
          <w:szCs w:val="20"/>
        </w:rPr>
        <w:t>Suç, Çocuk, Suçluluğu, Nedenleri, Çocuk Islahevi</w:t>
      </w:r>
    </w:p>
    <w:p w:rsidR="003A0FC3" w:rsidRPr="004317B4" w:rsidRDefault="003A0FC3" w:rsidP="00B842B8">
      <w:pPr>
        <w:tabs>
          <w:tab w:val="left" w:pos="709"/>
        </w:tabs>
        <w:jc w:val="both"/>
        <w:rPr>
          <w:rFonts w:ascii="Arial" w:hAnsi="Arial" w:cs="Arial"/>
        </w:rPr>
      </w:pPr>
    </w:p>
    <w:p w:rsidR="00ED28C0" w:rsidRDefault="00ED28C0"/>
    <w:sectPr w:rsidR="00ED28C0" w:rsidSect="00ED28C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A82" w:rsidRDefault="00ED7A82" w:rsidP="00B842B8">
      <w:r>
        <w:separator/>
      </w:r>
    </w:p>
  </w:endnote>
  <w:endnote w:type="continuationSeparator" w:id="0">
    <w:p w:rsidR="00ED7A82" w:rsidRDefault="00ED7A82" w:rsidP="00B842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A82" w:rsidRDefault="00ED7A82" w:rsidP="00B842B8">
      <w:r>
        <w:separator/>
      </w:r>
    </w:p>
  </w:footnote>
  <w:footnote w:type="continuationSeparator" w:id="0">
    <w:p w:rsidR="00ED7A82" w:rsidRDefault="00ED7A82" w:rsidP="00B842B8">
      <w:r>
        <w:continuationSeparator/>
      </w:r>
    </w:p>
  </w:footnote>
  <w:footnote w:id="1">
    <w:p w:rsidR="00B842B8" w:rsidRDefault="00B842B8" w:rsidP="00B842B8">
      <w:pPr>
        <w:pStyle w:val="DipnotMetni"/>
      </w:pPr>
      <w:r>
        <w:rPr>
          <w:rStyle w:val="DipnotBavurusu"/>
        </w:rPr>
        <w:footnoteRef/>
      </w:r>
      <w:r>
        <w:t xml:space="preserve"> Sosyal Hizmet Uzmanı, Başkent Üniversitesi Yarı Zamanlı Öğretim Üyesi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42B8"/>
    <w:rsid w:val="00066305"/>
    <w:rsid w:val="001A2B29"/>
    <w:rsid w:val="002802AC"/>
    <w:rsid w:val="003167A4"/>
    <w:rsid w:val="00371F83"/>
    <w:rsid w:val="003A0FC3"/>
    <w:rsid w:val="003F5180"/>
    <w:rsid w:val="004860F4"/>
    <w:rsid w:val="004B33AA"/>
    <w:rsid w:val="00515723"/>
    <w:rsid w:val="005363F1"/>
    <w:rsid w:val="0061090E"/>
    <w:rsid w:val="00730F97"/>
    <w:rsid w:val="00886983"/>
    <w:rsid w:val="00A77985"/>
    <w:rsid w:val="00B842B8"/>
    <w:rsid w:val="00E07CDA"/>
    <w:rsid w:val="00ED28C0"/>
    <w:rsid w:val="00ED7A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B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842B8"/>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B842B8"/>
    <w:rPr>
      <w:sz w:val="20"/>
      <w:szCs w:val="20"/>
    </w:rPr>
  </w:style>
  <w:style w:type="character" w:styleId="DipnotBavurusu">
    <w:name w:val="footnote reference"/>
    <w:basedOn w:val="VarsaylanParagrafYazTipi"/>
    <w:uiPriority w:val="99"/>
    <w:semiHidden/>
    <w:unhideWhenUsed/>
    <w:rsid w:val="00B842B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SETUR</dc:creator>
  <cp:lastModifiedBy>SETUR</cp:lastModifiedBy>
  <cp:revision>9</cp:revision>
  <dcterms:created xsi:type="dcterms:W3CDTF">2014-05-05T19:50:00Z</dcterms:created>
  <dcterms:modified xsi:type="dcterms:W3CDTF">2014-05-28T11:23:00Z</dcterms:modified>
</cp:coreProperties>
</file>